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F" w:rsidRPr="0064442B" w:rsidRDefault="0064442B" w:rsidP="0064442B">
      <w:pPr>
        <w:jc w:val="center"/>
        <w:rPr>
          <w:sz w:val="28"/>
          <w:szCs w:val="28"/>
        </w:rPr>
      </w:pPr>
      <w:r w:rsidRPr="0064442B">
        <w:rPr>
          <w:b/>
          <w:sz w:val="48"/>
        </w:rPr>
        <w:t>Chair’s Meeting</w:t>
      </w:r>
      <w:r w:rsidRPr="0064442B">
        <w:rPr>
          <w:sz w:val="48"/>
        </w:rPr>
        <w:t xml:space="preserve"> </w:t>
      </w:r>
      <w:r w:rsidRPr="0064442B">
        <w:rPr>
          <w:sz w:val="28"/>
        </w:rPr>
        <w:br/>
      </w:r>
      <w:r w:rsidR="00AB3BA4">
        <w:rPr>
          <w:sz w:val="28"/>
        </w:rPr>
        <w:t>November 2</w:t>
      </w:r>
      <w:r w:rsidR="00345988">
        <w:rPr>
          <w:sz w:val="28"/>
        </w:rPr>
        <w:t>,</w:t>
      </w:r>
      <w:r w:rsidR="0077210C">
        <w:rPr>
          <w:sz w:val="28"/>
        </w:rPr>
        <w:t xml:space="preserve"> 2020</w:t>
      </w:r>
      <w:r w:rsidR="00536AE7">
        <w:rPr>
          <w:sz w:val="28"/>
        </w:rPr>
        <w:br/>
        <w:t xml:space="preserve">12:30 PM </w:t>
      </w:r>
    </w:p>
    <w:p w:rsidR="00AB3BA4" w:rsidRDefault="00AB3BA4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Employment Matter ( Executive Session)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4442B" w:rsidRPr="0064442B" w:rsidRDefault="0064442B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Committee Reports</w:t>
      </w:r>
      <w:r w:rsidR="00345988">
        <w:rPr>
          <w:sz w:val="28"/>
          <w:szCs w:val="28"/>
        </w:rPr>
        <w:br/>
      </w:r>
    </w:p>
    <w:p w:rsidR="0064442B" w:rsidRP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Finance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NBD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PPW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B35C71" w:rsidRDefault="0064442B" w:rsidP="003459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PSYR</w:t>
      </w:r>
      <w:r w:rsidR="00AB3BA4">
        <w:rPr>
          <w:sz w:val="28"/>
          <w:szCs w:val="28"/>
        </w:rPr>
        <w:br/>
      </w:r>
      <w:r w:rsidR="00AB3BA4">
        <w:rPr>
          <w:sz w:val="28"/>
          <w:szCs w:val="28"/>
        </w:rPr>
        <w:br/>
      </w:r>
    </w:p>
    <w:p w:rsidR="00AB3BA4" w:rsidRDefault="00AB3BA4" w:rsidP="00AB3B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OPI Legislation </w:t>
      </w:r>
      <w:bookmarkStart w:id="0" w:name="_GoBack"/>
      <w:bookmarkEnd w:id="0"/>
    </w:p>
    <w:p w:rsidR="00AB3BA4" w:rsidRPr="00AB3BA4" w:rsidRDefault="00AB3BA4" w:rsidP="00AB3BA4">
      <w:pPr>
        <w:rPr>
          <w:sz w:val="28"/>
          <w:szCs w:val="28"/>
        </w:rPr>
      </w:pPr>
    </w:p>
    <w:p w:rsidR="00C1095A" w:rsidRPr="00C1095A" w:rsidRDefault="0064442B" w:rsidP="00AB3BA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C1095A" w:rsidRPr="00C1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4BAD"/>
    <w:multiLevelType w:val="hybridMultilevel"/>
    <w:tmpl w:val="EF1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B"/>
    <w:rsid w:val="001122F4"/>
    <w:rsid w:val="0017686F"/>
    <w:rsid w:val="0025184E"/>
    <w:rsid w:val="00345988"/>
    <w:rsid w:val="00461CB0"/>
    <w:rsid w:val="00536AE7"/>
    <w:rsid w:val="0064442B"/>
    <w:rsid w:val="0077210C"/>
    <w:rsid w:val="008C7FA9"/>
    <w:rsid w:val="00A975B8"/>
    <w:rsid w:val="00AB3BA4"/>
    <w:rsid w:val="00B35C71"/>
    <w:rsid w:val="00C1095A"/>
    <w:rsid w:val="00C53024"/>
    <w:rsid w:val="00F15B0E"/>
    <w:rsid w:val="00F169AA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DBE"/>
  <w15:chartTrackingRefBased/>
  <w15:docId w15:val="{1E1E7028-27FE-471A-963D-A448242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 II, Robert J.</dc:creator>
  <cp:keywords/>
  <dc:description/>
  <cp:lastModifiedBy>Scanlon II, Robert J.</cp:lastModifiedBy>
  <cp:revision>2</cp:revision>
  <dcterms:created xsi:type="dcterms:W3CDTF">2020-11-02T14:20:00Z</dcterms:created>
  <dcterms:modified xsi:type="dcterms:W3CDTF">2020-11-02T14:20:00Z</dcterms:modified>
</cp:coreProperties>
</file>